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015" w:rsidRPr="00BC46AB" w:rsidRDefault="00CD5015" w:rsidP="00CD5015">
      <w:pPr>
        <w:spacing w:after="0"/>
        <w:rPr>
          <w:sz w:val="16"/>
          <w:szCs w:val="16"/>
        </w:rPr>
      </w:pPr>
    </w:p>
    <w:p w:rsidR="005E2275" w:rsidRDefault="00F47F63" w:rsidP="00BC46AB">
      <w:pPr>
        <w:spacing w:after="0" w:line="252" w:lineRule="auto"/>
      </w:pPr>
      <w:r>
        <w:t xml:space="preserve">These </w:t>
      </w:r>
      <w:r w:rsidR="00C231E0">
        <w:t xml:space="preserve">field </w:t>
      </w:r>
      <w:r>
        <w:t xml:space="preserve">assignments offer students the opportunity to </w:t>
      </w:r>
      <w:r w:rsidR="00C231E0">
        <w:t xml:space="preserve">practically apply their </w:t>
      </w:r>
      <w:r>
        <w:t xml:space="preserve">knowledge </w:t>
      </w:r>
      <w:r w:rsidR="00C231E0">
        <w:t>of</w:t>
      </w:r>
      <w:r>
        <w:t xml:space="preserve"> Missouri’s Foundational Public Health Model to </w:t>
      </w:r>
      <w:r w:rsidR="00C231E0">
        <w:t>transformational changes to the public health system</w:t>
      </w:r>
      <w:r>
        <w:t>.</w:t>
      </w:r>
    </w:p>
    <w:p w:rsidR="00A205BA" w:rsidRDefault="00A205BA" w:rsidP="00BC46AB">
      <w:pPr>
        <w:spacing w:after="0" w:line="252" w:lineRule="auto"/>
        <w:rPr>
          <w:sz w:val="16"/>
          <w:szCs w:val="16"/>
        </w:rPr>
      </w:pPr>
    </w:p>
    <w:p w:rsidR="001F45C7" w:rsidRPr="00BC46AB" w:rsidRDefault="001F45C7" w:rsidP="00BC46AB">
      <w:pPr>
        <w:spacing w:after="0" w:line="252" w:lineRule="auto"/>
        <w:rPr>
          <w:sz w:val="16"/>
          <w:szCs w:val="16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508"/>
        <w:gridCol w:w="3420"/>
        <w:gridCol w:w="1296"/>
      </w:tblGrid>
      <w:tr w:rsidR="006F635E" w:rsidTr="00B623D2">
        <w:trPr>
          <w:tblHeader/>
        </w:trPr>
        <w:tc>
          <w:tcPr>
            <w:tcW w:w="5508" w:type="dxa"/>
            <w:shd w:val="clear" w:color="auto" w:fill="DAEEF3" w:themeFill="accent5" w:themeFillTint="33"/>
          </w:tcPr>
          <w:p w:rsidR="006F635E" w:rsidRPr="009C515F" w:rsidRDefault="00B623D2" w:rsidP="00B623D2">
            <w:pPr>
              <w:jc w:val="center"/>
              <w:rPr>
                <w:b/>
              </w:rPr>
            </w:pPr>
            <w:r>
              <w:rPr>
                <w:b/>
              </w:rPr>
              <w:t>Assignment</w:t>
            </w:r>
          </w:p>
        </w:tc>
        <w:tc>
          <w:tcPr>
            <w:tcW w:w="3420" w:type="dxa"/>
            <w:shd w:val="clear" w:color="auto" w:fill="DAEEF3" w:themeFill="accent5" w:themeFillTint="33"/>
          </w:tcPr>
          <w:p w:rsidR="006F635E" w:rsidRDefault="00B623D2" w:rsidP="00B623D2">
            <w:pPr>
              <w:jc w:val="center"/>
              <w:rPr>
                <w:b/>
              </w:rPr>
            </w:pPr>
            <w:r>
              <w:rPr>
                <w:b/>
              </w:rPr>
              <w:t>Points Deduction</w:t>
            </w:r>
          </w:p>
          <w:p w:rsidR="00B623D2" w:rsidRPr="009C515F" w:rsidRDefault="00B623D2" w:rsidP="00B623D2">
            <w:pPr>
              <w:jc w:val="center"/>
              <w:rPr>
                <w:b/>
              </w:rPr>
            </w:pPr>
            <w:r>
              <w:rPr>
                <w:b/>
              </w:rPr>
              <w:t>Clarification Comments</w:t>
            </w:r>
          </w:p>
        </w:tc>
        <w:tc>
          <w:tcPr>
            <w:tcW w:w="1296" w:type="dxa"/>
            <w:shd w:val="clear" w:color="auto" w:fill="DAEEF3" w:themeFill="accent5" w:themeFillTint="33"/>
          </w:tcPr>
          <w:p w:rsidR="006F635E" w:rsidRPr="009C515F" w:rsidRDefault="00B623D2" w:rsidP="00B623D2">
            <w:pPr>
              <w:jc w:val="center"/>
              <w:rPr>
                <w:b/>
              </w:rPr>
            </w:pPr>
            <w:r>
              <w:rPr>
                <w:b/>
              </w:rPr>
              <w:t>Points</w:t>
            </w:r>
          </w:p>
        </w:tc>
      </w:tr>
      <w:tr w:rsidR="00B623D2" w:rsidRPr="00A8616F" w:rsidTr="00B623D2">
        <w:tc>
          <w:tcPr>
            <w:tcW w:w="5508" w:type="dxa"/>
          </w:tcPr>
          <w:p w:rsidR="00C231E0" w:rsidRPr="00C231E0" w:rsidRDefault="00C231E0" w:rsidP="00C231E0">
            <w:pPr>
              <w:pStyle w:val="ListParagraph"/>
              <w:numPr>
                <w:ilvl w:val="0"/>
                <w:numId w:val="9"/>
              </w:numPr>
              <w:spacing w:before="40" w:after="40" w:line="259" w:lineRule="auto"/>
              <w:ind w:left="36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Attend a local public health agency’s Board meeting and identify two organizational administrative competencies utilized or underutilized during the meeting. Write a brief summary of your observations, and provide suggestions for improving capacity in this FPHS capability, based on the FPHS model Gearbox tools found under the FPHS Model Application section at </w:t>
            </w:r>
            <w:hyperlink r:id="rId8" w:history="1">
              <w:r w:rsidRPr="00A221B3">
                <w:rPr>
                  <w:rStyle w:val="Hyperlink"/>
                  <w:rFonts w:cstheme="minorHAnsi"/>
                </w:rPr>
                <w:t>https://www.healthiermo.org/our-work</w:t>
              </w:r>
            </w:hyperlink>
          </w:p>
        </w:tc>
        <w:tc>
          <w:tcPr>
            <w:tcW w:w="3420" w:type="dxa"/>
          </w:tcPr>
          <w:p w:rsidR="00B623D2" w:rsidRPr="00B623D2" w:rsidRDefault="00B623D2" w:rsidP="00B623D2">
            <w:pPr>
              <w:spacing w:before="40" w:after="40" w:line="259" w:lineRule="auto"/>
              <w:ind w:left="162"/>
              <w:rPr>
                <w:rFonts w:cstheme="minorHAnsi"/>
              </w:rPr>
            </w:pPr>
          </w:p>
        </w:tc>
        <w:tc>
          <w:tcPr>
            <w:tcW w:w="1296" w:type="dxa"/>
          </w:tcPr>
          <w:p w:rsidR="00B623D2" w:rsidRPr="00A8616F" w:rsidRDefault="00B623D2" w:rsidP="00B623D2">
            <w:pPr>
              <w:spacing w:before="40" w:after="40" w:line="259" w:lineRule="auto"/>
              <w:rPr>
                <w:rFonts w:cstheme="minorHAnsi"/>
              </w:rPr>
            </w:pPr>
          </w:p>
        </w:tc>
      </w:tr>
      <w:tr w:rsidR="00B623D2" w:rsidRPr="00A8616F" w:rsidTr="00B623D2">
        <w:tc>
          <w:tcPr>
            <w:tcW w:w="5508" w:type="dxa"/>
          </w:tcPr>
          <w:p w:rsidR="00C231E0" w:rsidRDefault="00C231E0" w:rsidP="00C231E0">
            <w:pPr>
              <w:pStyle w:val="ListParagraph"/>
              <w:numPr>
                <w:ilvl w:val="0"/>
                <w:numId w:val="9"/>
              </w:numPr>
              <w:spacing w:before="40" w:after="40" w:line="259" w:lineRule="auto"/>
              <w:ind w:left="36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Examine the mission and objectives of a local public health program. Write a proposal describing how the program could be strengthened through interconnectivity with two or more components from the FPHS model. </w:t>
            </w:r>
          </w:p>
          <w:p w:rsidR="00B623D2" w:rsidRPr="00777B97" w:rsidRDefault="00C231E0" w:rsidP="00C231E0">
            <w:pPr>
              <w:pStyle w:val="ListParagraph"/>
              <w:spacing w:before="40" w:after="40" w:line="259" w:lineRule="auto"/>
              <w:ind w:left="36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Learn about interconnectivity by dragging model capabilities to align with areas of expertise in the interactive version of the model found at </w:t>
            </w:r>
            <w:hyperlink r:id="rId9" w:history="1">
              <w:r w:rsidRPr="00A221B3">
                <w:rPr>
                  <w:rStyle w:val="Hyperlink"/>
                  <w:rFonts w:cstheme="minorHAnsi"/>
                </w:rPr>
                <w:t>https://www.healthiermo.org/</w:t>
              </w:r>
            </w:hyperlink>
            <w:r>
              <w:rPr>
                <w:rFonts w:cstheme="minorHAnsi"/>
              </w:rPr>
              <w:t xml:space="preserve"> (select FPHS Model from the top menu).</w:t>
            </w:r>
          </w:p>
        </w:tc>
        <w:tc>
          <w:tcPr>
            <w:tcW w:w="3420" w:type="dxa"/>
          </w:tcPr>
          <w:p w:rsidR="00B623D2" w:rsidRPr="00B623D2" w:rsidRDefault="00B623D2" w:rsidP="00B623D2">
            <w:pPr>
              <w:spacing w:before="40" w:after="40" w:line="259" w:lineRule="auto"/>
              <w:ind w:left="162"/>
              <w:rPr>
                <w:rFonts w:cstheme="minorHAnsi"/>
              </w:rPr>
            </w:pPr>
          </w:p>
        </w:tc>
        <w:tc>
          <w:tcPr>
            <w:tcW w:w="1296" w:type="dxa"/>
          </w:tcPr>
          <w:p w:rsidR="00B623D2" w:rsidRPr="00A8616F" w:rsidRDefault="00B623D2" w:rsidP="00B623D2">
            <w:pPr>
              <w:spacing w:before="40" w:after="40" w:line="259" w:lineRule="auto"/>
              <w:rPr>
                <w:rFonts w:cstheme="minorHAnsi"/>
              </w:rPr>
            </w:pPr>
          </w:p>
        </w:tc>
      </w:tr>
      <w:tr w:rsidR="00B623D2" w:rsidRPr="00A8616F" w:rsidTr="00B623D2">
        <w:tc>
          <w:tcPr>
            <w:tcW w:w="5508" w:type="dxa"/>
          </w:tcPr>
          <w:p w:rsidR="00B623D2" w:rsidRDefault="00C231E0" w:rsidP="00591258">
            <w:pPr>
              <w:pStyle w:val="ListParagraph"/>
              <w:numPr>
                <w:ilvl w:val="0"/>
                <w:numId w:val="9"/>
              </w:numPr>
              <w:spacing w:before="40" w:after="40" w:line="259" w:lineRule="auto"/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>Using recent public health data</w:t>
            </w:r>
            <w:r w:rsidR="00591258">
              <w:rPr>
                <w:rFonts w:cstheme="minorHAnsi"/>
              </w:rPr>
              <w:t xml:space="preserve"> for one Missouri county and interviews with at least two public health professionals in a jurisdiction</w:t>
            </w:r>
            <w:bookmarkStart w:id="0" w:name="_GoBack"/>
            <w:bookmarkEnd w:id="0"/>
            <w:r>
              <w:rPr>
                <w:rFonts w:cstheme="minorHAnsi"/>
              </w:rPr>
              <w:t>, describe the social determinants of health</w:t>
            </w:r>
            <w:r w:rsidR="00591258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influencing equit</w:t>
            </w:r>
            <w:r w:rsidR="00591258">
              <w:rPr>
                <w:rFonts w:cstheme="minorHAnsi"/>
              </w:rPr>
              <w:t>y in at least one of the FPHS model components.</w:t>
            </w:r>
            <w:r>
              <w:rPr>
                <w:rFonts w:cstheme="minorHAnsi"/>
              </w:rPr>
              <w:t xml:space="preserve"> </w:t>
            </w:r>
            <w:r w:rsidR="00591258">
              <w:rPr>
                <w:rFonts w:cstheme="minorHAnsi"/>
              </w:rPr>
              <w:t>Write a brief summary of the issue with suggestions for increasing capacity and assuring equity within that FPHS component.</w:t>
            </w:r>
          </w:p>
          <w:p w:rsidR="00591258" w:rsidRPr="00591258" w:rsidRDefault="00591258" w:rsidP="00591258">
            <w:pPr>
              <w:pStyle w:val="ListParagraph"/>
              <w:spacing w:before="40" w:after="40" w:line="259" w:lineRule="auto"/>
              <w:ind w:left="360"/>
              <w:rPr>
                <w:rFonts w:cstheme="minorHAnsi"/>
                <w:u w:val="single"/>
              </w:rPr>
            </w:pPr>
            <w:r w:rsidRPr="00591258">
              <w:rPr>
                <w:rFonts w:cstheme="minorHAnsi"/>
                <w:u w:val="single"/>
              </w:rPr>
              <w:t>Data sources:</w:t>
            </w:r>
          </w:p>
          <w:p w:rsidR="00591258" w:rsidRDefault="00591258" w:rsidP="00591258">
            <w:pPr>
              <w:pStyle w:val="ListParagraph"/>
              <w:numPr>
                <w:ilvl w:val="0"/>
                <w:numId w:val="11"/>
              </w:numPr>
              <w:spacing w:before="40" w:after="40"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County Health Rankings and Roadmaps: </w:t>
            </w:r>
            <w:hyperlink r:id="rId10" w:history="1">
              <w:r w:rsidRPr="00A221B3">
                <w:rPr>
                  <w:rStyle w:val="Hyperlink"/>
                  <w:rFonts w:cstheme="minorHAnsi"/>
                </w:rPr>
                <w:t>https://www.countyhealthrankings.org/explore-health-rankings</w:t>
              </w:r>
            </w:hyperlink>
          </w:p>
          <w:p w:rsidR="00591258" w:rsidRDefault="00591258" w:rsidP="00591258">
            <w:pPr>
              <w:pStyle w:val="ListParagraph"/>
              <w:numPr>
                <w:ilvl w:val="0"/>
                <w:numId w:val="11"/>
              </w:numPr>
              <w:spacing w:before="40" w:after="40"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t>Missouri Public Health Information Management System (MOPHIMS):</w:t>
            </w:r>
          </w:p>
          <w:p w:rsidR="00591258" w:rsidRDefault="00591258" w:rsidP="00591258">
            <w:pPr>
              <w:pStyle w:val="ListParagraph"/>
              <w:spacing w:before="40" w:after="40" w:line="259" w:lineRule="auto"/>
              <w:rPr>
                <w:rFonts w:cstheme="minorHAnsi"/>
              </w:rPr>
            </w:pPr>
            <w:hyperlink r:id="rId11" w:history="1">
              <w:r w:rsidRPr="00A221B3">
                <w:rPr>
                  <w:rStyle w:val="Hyperlink"/>
                  <w:rFonts w:cstheme="minorHAnsi"/>
                </w:rPr>
                <w:t>https://healthapps.dhss.mo.gov/MoPhims/MOPHIMSHome</w:t>
              </w:r>
            </w:hyperlink>
          </w:p>
          <w:p w:rsidR="00591258" w:rsidRPr="00591258" w:rsidRDefault="00591258" w:rsidP="00591258">
            <w:pPr>
              <w:pStyle w:val="ListParagraph"/>
              <w:spacing w:before="40" w:after="40" w:line="259" w:lineRule="auto"/>
              <w:rPr>
                <w:rFonts w:cstheme="minorHAnsi"/>
              </w:rPr>
            </w:pPr>
          </w:p>
        </w:tc>
        <w:tc>
          <w:tcPr>
            <w:tcW w:w="3420" w:type="dxa"/>
          </w:tcPr>
          <w:p w:rsidR="00B623D2" w:rsidRPr="00B623D2" w:rsidRDefault="00B623D2" w:rsidP="00B623D2">
            <w:pPr>
              <w:spacing w:before="40" w:after="40" w:line="259" w:lineRule="auto"/>
              <w:ind w:left="162"/>
              <w:rPr>
                <w:rFonts w:cstheme="minorHAnsi"/>
              </w:rPr>
            </w:pPr>
          </w:p>
        </w:tc>
        <w:tc>
          <w:tcPr>
            <w:tcW w:w="1296" w:type="dxa"/>
          </w:tcPr>
          <w:p w:rsidR="00B623D2" w:rsidRPr="00A8616F" w:rsidRDefault="00B623D2" w:rsidP="00B623D2">
            <w:pPr>
              <w:spacing w:before="40" w:after="40" w:line="259" w:lineRule="auto"/>
              <w:rPr>
                <w:rFonts w:cstheme="minorHAnsi"/>
              </w:rPr>
            </w:pPr>
          </w:p>
        </w:tc>
      </w:tr>
    </w:tbl>
    <w:p w:rsidR="006F635E" w:rsidRDefault="006F635E" w:rsidP="00CD5015">
      <w:pPr>
        <w:spacing w:after="0"/>
      </w:pPr>
    </w:p>
    <w:p w:rsidR="00B623D2" w:rsidRDefault="00B623D2" w:rsidP="00A8616F">
      <w:pPr>
        <w:spacing w:after="0"/>
      </w:pPr>
    </w:p>
    <w:p w:rsidR="00CD5015" w:rsidRDefault="00CD5015" w:rsidP="00CD5015">
      <w:pPr>
        <w:spacing w:after="0"/>
      </w:pPr>
    </w:p>
    <w:sectPr w:rsidR="00CD5015" w:rsidSect="00B623D2">
      <w:headerReference w:type="default" r:id="rId12"/>
      <w:headerReference w:type="first" r:id="rId13"/>
      <w:pgSz w:w="12240" w:h="15840" w:code="1"/>
      <w:pgMar w:top="1440" w:right="1152" w:bottom="965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BEB" w:rsidRDefault="00C86BEB" w:rsidP="00BC46AB">
      <w:pPr>
        <w:spacing w:after="0" w:line="240" w:lineRule="auto"/>
      </w:pPr>
      <w:r>
        <w:separator/>
      </w:r>
    </w:p>
  </w:endnote>
  <w:endnote w:type="continuationSeparator" w:id="0">
    <w:p w:rsidR="00C86BEB" w:rsidRDefault="00C86BEB" w:rsidP="00BC4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BEB" w:rsidRDefault="00C86BEB" w:rsidP="00BC46AB">
      <w:pPr>
        <w:spacing w:after="0" w:line="240" w:lineRule="auto"/>
      </w:pPr>
      <w:r>
        <w:separator/>
      </w:r>
    </w:p>
  </w:footnote>
  <w:footnote w:type="continuationSeparator" w:id="0">
    <w:p w:rsidR="00C86BEB" w:rsidRDefault="00C86BEB" w:rsidP="00BC46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6AB" w:rsidRDefault="00BC46AB" w:rsidP="00913D2D">
    <w:pPr>
      <w:tabs>
        <w:tab w:val="right" w:pos="9990"/>
        <w:tab w:val="right" w:pos="12690"/>
      </w:tabs>
      <w:spacing w:after="0"/>
      <w:ind w:right="18"/>
      <w:rPr>
        <w:noProof/>
        <w:sz w:val="20"/>
        <w:szCs w:val="20"/>
      </w:rPr>
    </w:pPr>
    <w:r w:rsidRPr="00BC46AB">
      <w:rPr>
        <w:sz w:val="20"/>
        <w:szCs w:val="20"/>
      </w:rPr>
      <w:t xml:space="preserve">Understanding Missouri’s </w:t>
    </w:r>
    <w:r w:rsidR="00FA023D">
      <w:rPr>
        <w:sz w:val="20"/>
        <w:szCs w:val="20"/>
      </w:rPr>
      <w:t>Foundational Public Health Services Model</w:t>
    </w:r>
    <w:r w:rsidR="00C75718">
      <w:rPr>
        <w:sz w:val="20"/>
        <w:szCs w:val="20"/>
      </w:rPr>
      <w:t>:  Essay Assignment and Grading Rubric</w:t>
    </w:r>
    <w:r w:rsidR="00913D2D">
      <w:rPr>
        <w:sz w:val="20"/>
        <w:szCs w:val="20"/>
      </w:rPr>
      <w:tab/>
    </w:r>
    <w:r>
      <w:rPr>
        <w:sz w:val="20"/>
        <w:szCs w:val="20"/>
      </w:rPr>
      <w:t xml:space="preserve">page </w:t>
    </w:r>
    <w:r w:rsidRPr="00BC46AB">
      <w:rPr>
        <w:sz w:val="20"/>
        <w:szCs w:val="20"/>
      </w:rPr>
      <w:fldChar w:fldCharType="begin"/>
    </w:r>
    <w:r w:rsidRPr="00BC46AB">
      <w:rPr>
        <w:sz w:val="20"/>
        <w:szCs w:val="20"/>
      </w:rPr>
      <w:instrText xml:space="preserve"> PAGE   \* MERGEFORMAT </w:instrText>
    </w:r>
    <w:r w:rsidRPr="00BC46AB">
      <w:rPr>
        <w:sz w:val="20"/>
        <w:szCs w:val="20"/>
      </w:rPr>
      <w:fldChar w:fldCharType="separate"/>
    </w:r>
    <w:r w:rsidR="00777B97">
      <w:rPr>
        <w:noProof/>
        <w:sz w:val="20"/>
        <w:szCs w:val="20"/>
      </w:rPr>
      <w:t>2</w:t>
    </w:r>
    <w:r w:rsidRPr="00BC46AB">
      <w:rPr>
        <w:noProof/>
        <w:sz w:val="20"/>
        <w:szCs w:val="20"/>
      </w:rPr>
      <w:fldChar w:fldCharType="end"/>
    </w:r>
  </w:p>
  <w:p w:rsidR="00B623D2" w:rsidRDefault="00B623D2" w:rsidP="00913D2D">
    <w:pPr>
      <w:tabs>
        <w:tab w:val="right" w:pos="9990"/>
        <w:tab w:val="right" w:pos="12690"/>
      </w:tabs>
      <w:spacing w:after="0"/>
      <w:ind w:right="18"/>
      <w:rPr>
        <w:noProof/>
        <w:sz w:val="20"/>
        <w:szCs w:val="20"/>
      </w:rPr>
    </w:pPr>
  </w:p>
  <w:p w:rsidR="00BC46AB" w:rsidRPr="00BC46AB" w:rsidRDefault="00BC46AB" w:rsidP="00913D2D">
    <w:pPr>
      <w:tabs>
        <w:tab w:val="right" w:pos="9990"/>
        <w:tab w:val="right" w:pos="12690"/>
      </w:tabs>
      <w:spacing w:after="0"/>
      <w:ind w:right="18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718" w:rsidRDefault="00C75718" w:rsidP="00C75718">
    <w:pPr>
      <w:spacing w:after="0"/>
      <w:jc w:val="center"/>
      <w:rPr>
        <w:b/>
        <w:sz w:val="26"/>
        <w:szCs w:val="26"/>
      </w:rPr>
    </w:pPr>
  </w:p>
  <w:p w:rsidR="00BA7832" w:rsidRPr="00B623D2" w:rsidRDefault="00C75718" w:rsidP="00B623D2">
    <w:pPr>
      <w:spacing w:after="0"/>
      <w:jc w:val="center"/>
      <w:rPr>
        <w:b/>
        <w:sz w:val="26"/>
        <w:szCs w:val="26"/>
      </w:rPr>
    </w:pPr>
    <w:r w:rsidRPr="00BF2AFC">
      <w:rPr>
        <w:b/>
        <w:sz w:val="26"/>
        <w:szCs w:val="26"/>
      </w:rPr>
      <w:t xml:space="preserve">Understanding </w:t>
    </w:r>
    <w:r>
      <w:rPr>
        <w:b/>
        <w:sz w:val="26"/>
        <w:szCs w:val="26"/>
      </w:rPr>
      <w:t>Missouri’s Foundational Public Health Services Model</w:t>
    </w:r>
  </w:p>
  <w:p w:rsidR="00C75718" w:rsidRPr="00C75718" w:rsidRDefault="00C75718" w:rsidP="00C7571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0F75"/>
    <w:multiLevelType w:val="hybridMultilevel"/>
    <w:tmpl w:val="73F63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F960FE"/>
    <w:multiLevelType w:val="hybridMultilevel"/>
    <w:tmpl w:val="8D06A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BD2B04"/>
    <w:multiLevelType w:val="hybridMultilevel"/>
    <w:tmpl w:val="F7749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FF68E6"/>
    <w:multiLevelType w:val="hybridMultilevel"/>
    <w:tmpl w:val="F446B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A30773"/>
    <w:multiLevelType w:val="hybridMultilevel"/>
    <w:tmpl w:val="CCB02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48170E"/>
    <w:multiLevelType w:val="hybridMultilevel"/>
    <w:tmpl w:val="49FE2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601C66"/>
    <w:multiLevelType w:val="hybridMultilevel"/>
    <w:tmpl w:val="603A0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16294A"/>
    <w:multiLevelType w:val="hybridMultilevel"/>
    <w:tmpl w:val="4A7E5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F11B4E"/>
    <w:multiLevelType w:val="hybridMultilevel"/>
    <w:tmpl w:val="748E07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C24389"/>
    <w:multiLevelType w:val="hybridMultilevel"/>
    <w:tmpl w:val="305A7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5A32B4"/>
    <w:multiLevelType w:val="hybridMultilevel"/>
    <w:tmpl w:val="D57CA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10"/>
  </w:num>
  <w:num w:numId="7">
    <w:abstractNumId w:val="0"/>
  </w:num>
  <w:num w:numId="8">
    <w:abstractNumId w:val="9"/>
  </w:num>
  <w:num w:numId="9">
    <w:abstractNumId w:val="8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015"/>
    <w:rsid w:val="00136DD9"/>
    <w:rsid w:val="00137559"/>
    <w:rsid w:val="001730B1"/>
    <w:rsid w:val="001F45C7"/>
    <w:rsid w:val="003500F8"/>
    <w:rsid w:val="0038197B"/>
    <w:rsid w:val="003C0A85"/>
    <w:rsid w:val="003F49C0"/>
    <w:rsid w:val="004A02D0"/>
    <w:rsid w:val="004C3CA7"/>
    <w:rsid w:val="00527285"/>
    <w:rsid w:val="00573A51"/>
    <w:rsid w:val="00591258"/>
    <w:rsid w:val="005E2275"/>
    <w:rsid w:val="00653BE0"/>
    <w:rsid w:val="00696BE4"/>
    <w:rsid w:val="006A1211"/>
    <w:rsid w:val="006A2112"/>
    <w:rsid w:val="006F635E"/>
    <w:rsid w:val="00742B8E"/>
    <w:rsid w:val="00777B97"/>
    <w:rsid w:val="008740B3"/>
    <w:rsid w:val="00913D2D"/>
    <w:rsid w:val="00962408"/>
    <w:rsid w:val="00977D50"/>
    <w:rsid w:val="00982165"/>
    <w:rsid w:val="009C515F"/>
    <w:rsid w:val="00A205BA"/>
    <w:rsid w:val="00A8616F"/>
    <w:rsid w:val="00B623D2"/>
    <w:rsid w:val="00BA7832"/>
    <w:rsid w:val="00BC46AB"/>
    <w:rsid w:val="00BF2AFC"/>
    <w:rsid w:val="00C231E0"/>
    <w:rsid w:val="00C75718"/>
    <w:rsid w:val="00C86BEB"/>
    <w:rsid w:val="00CD5015"/>
    <w:rsid w:val="00D65E39"/>
    <w:rsid w:val="00DC5D3E"/>
    <w:rsid w:val="00EF57B0"/>
    <w:rsid w:val="00F47F63"/>
    <w:rsid w:val="00FA023D"/>
    <w:rsid w:val="00FE4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2AF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205B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F63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6F635E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C46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46AB"/>
  </w:style>
  <w:style w:type="paragraph" w:styleId="Footer">
    <w:name w:val="footer"/>
    <w:basedOn w:val="Normal"/>
    <w:link w:val="FooterChar"/>
    <w:uiPriority w:val="99"/>
    <w:unhideWhenUsed/>
    <w:rsid w:val="00BC46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46AB"/>
  </w:style>
  <w:style w:type="paragraph" w:customStyle="1" w:styleId="Default">
    <w:name w:val="Default"/>
    <w:rsid w:val="00FE473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2AF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205B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F63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6F635E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C46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46AB"/>
  </w:style>
  <w:style w:type="paragraph" w:styleId="Footer">
    <w:name w:val="footer"/>
    <w:basedOn w:val="Normal"/>
    <w:link w:val="FooterChar"/>
    <w:uiPriority w:val="99"/>
    <w:unhideWhenUsed/>
    <w:rsid w:val="00BC46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46AB"/>
  </w:style>
  <w:style w:type="paragraph" w:customStyle="1" w:styleId="Default">
    <w:name w:val="Default"/>
    <w:rsid w:val="00FE473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althiermo.org/our-work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healthapps.dhss.mo.gov/MoPhims/MOPHIMSHom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countyhealthrankings.org/explore-health-ranking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healthiermo.org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Jaci McReynolds</dc:creator>
  <cp:lastModifiedBy>J M</cp:lastModifiedBy>
  <cp:revision>2</cp:revision>
  <cp:lastPrinted>2021-05-07T18:56:00Z</cp:lastPrinted>
  <dcterms:created xsi:type="dcterms:W3CDTF">2021-05-07T19:40:00Z</dcterms:created>
  <dcterms:modified xsi:type="dcterms:W3CDTF">2021-05-07T19:40:00Z</dcterms:modified>
</cp:coreProperties>
</file>